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FC" w:rsidRDefault="007828FC" w:rsidP="007828FC">
      <w:pPr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031A" w:rsidRDefault="00964FC9" w:rsidP="00371D2B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НОВОБУРЕЦКАЯ</w:t>
      </w:r>
      <w:r w:rsidR="00880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СЕЛЬСКАЯ ДУМА</w:t>
      </w:r>
    </w:p>
    <w:p w:rsidR="0088031A" w:rsidRPr="00286D86" w:rsidRDefault="0088031A" w:rsidP="00880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6D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ВЯТСКОПОЛЯНСК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РАЙОНА КИРОВСКОЙ ОБЛАСТИ</w:t>
      </w:r>
    </w:p>
    <w:p w:rsidR="0088031A" w:rsidRPr="00286D86" w:rsidRDefault="0088031A" w:rsidP="0088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31A" w:rsidRPr="00B37943" w:rsidRDefault="0088031A" w:rsidP="00880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6D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88031A" w:rsidRPr="00B37943" w:rsidRDefault="0088031A" w:rsidP="0088031A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88031A" w:rsidRPr="00B37943" w:rsidTr="000B2373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31A" w:rsidRPr="00B37943" w:rsidRDefault="00CE628B" w:rsidP="000B237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25.02.2019</w:t>
            </w:r>
          </w:p>
        </w:tc>
        <w:tc>
          <w:tcPr>
            <w:tcW w:w="5173" w:type="dxa"/>
          </w:tcPr>
          <w:p w:rsidR="0088031A" w:rsidRPr="00B37943" w:rsidRDefault="0088031A" w:rsidP="000B2373">
            <w:pPr>
              <w:spacing w:after="0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88031A" w:rsidRPr="00B37943" w:rsidRDefault="0088031A" w:rsidP="000B237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7943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31A" w:rsidRPr="00B37943" w:rsidRDefault="00CE628B" w:rsidP="000B237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</w:tr>
      <w:tr w:rsidR="0088031A" w:rsidRPr="00B37943" w:rsidTr="000B2373">
        <w:trPr>
          <w:trHeight w:val="307"/>
        </w:trPr>
        <w:tc>
          <w:tcPr>
            <w:tcW w:w="9360" w:type="dxa"/>
            <w:gridSpan w:val="4"/>
          </w:tcPr>
          <w:p w:rsidR="0088031A" w:rsidRPr="00B37943" w:rsidRDefault="0088031A" w:rsidP="000B237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</w:t>
            </w:r>
            <w:r w:rsidR="00964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Новый Бурец</w:t>
            </w:r>
          </w:p>
        </w:tc>
      </w:tr>
    </w:tbl>
    <w:p w:rsidR="0088031A" w:rsidRPr="00B37943" w:rsidRDefault="0088031A" w:rsidP="008803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31A" w:rsidRPr="00B37943" w:rsidRDefault="0088031A" w:rsidP="0088031A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43">
        <w:rPr>
          <w:rFonts w:ascii="Times New Roman" w:hAnsi="Times New Roman" w:cs="Times New Roman"/>
          <w:b/>
          <w:sz w:val="28"/>
          <w:szCs w:val="28"/>
        </w:rPr>
        <w:t>О</w:t>
      </w:r>
      <w:r w:rsidR="0026656D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</w:t>
      </w:r>
      <w:r w:rsidRPr="00B37943">
        <w:rPr>
          <w:rFonts w:ascii="Times New Roman" w:hAnsi="Times New Roman" w:cs="Times New Roman"/>
          <w:b/>
          <w:sz w:val="28"/>
          <w:szCs w:val="28"/>
        </w:rPr>
        <w:t>Положени</w:t>
      </w:r>
      <w:r w:rsidR="0026656D">
        <w:rPr>
          <w:rFonts w:ascii="Times New Roman" w:hAnsi="Times New Roman" w:cs="Times New Roman"/>
          <w:b/>
          <w:sz w:val="28"/>
          <w:szCs w:val="28"/>
        </w:rPr>
        <w:t>е</w:t>
      </w:r>
      <w:r w:rsidRPr="00B37943">
        <w:rPr>
          <w:rFonts w:ascii="Times New Roman" w:hAnsi="Times New Roman" w:cs="Times New Roman"/>
          <w:b/>
          <w:sz w:val="28"/>
          <w:szCs w:val="28"/>
        </w:rPr>
        <w:t xml:space="preserve"> о статусе депутата </w:t>
      </w:r>
      <w:r w:rsidR="00964FC9">
        <w:rPr>
          <w:rFonts w:ascii="Times New Roman" w:hAnsi="Times New Roman" w:cs="Times New Roman"/>
          <w:b/>
          <w:sz w:val="28"/>
          <w:szCs w:val="28"/>
        </w:rPr>
        <w:t>Новобурецкой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сельской</w:t>
      </w:r>
      <w:r w:rsidRPr="00B37943">
        <w:rPr>
          <w:rFonts w:ascii="Times New Roman" w:hAnsi="Times New Roman" w:cs="Times New Roman"/>
          <w:b/>
          <w:sz w:val="28"/>
          <w:szCs w:val="28"/>
        </w:rPr>
        <w:t xml:space="preserve"> Думы и главы </w:t>
      </w:r>
      <w:r w:rsidR="00964FC9">
        <w:rPr>
          <w:rFonts w:ascii="Times New Roman" w:hAnsi="Times New Roman" w:cs="Times New Roman"/>
          <w:b/>
          <w:sz w:val="28"/>
          <w:szCs w:val="28"/>
        </w:rPr>
        <w:t>Новобурецкого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88031A" w:rsidRDefault="0088031A" w:rsidP="0088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031A" w:rsidRPr="00B37943" w:rsidRDefault="0088031A" w:rsidP="0088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031A" w:rsidRPr="00B37943" w:rsidRDefault="0088031A" w:rsidP="0025051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3794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82DFB">
        <w:rPr>
          <w:rFonts w:ascii="Times New Roman" w:hAnsi="Times New Roman" w:cs="Times New Roman"/>
          <w:sz w:val="28"/>
          <w:szCs w:val="28"/>
        </w:rPr>
        <w:t xml:space="preserve"> пунктом 2 части 7 статьи 40 </w:t>
      </w:r>
      <w:r w:rsidRPr="00B37943">
        <w:rPr>
          <w:rFonts w:ascii="Times New Roman" w:hAnsi="Times New Roman" w:cs="Times New Roman"/>
          <w:sz w:val="28"/>
          <w:szCs w:val="28"/>
        </w:rPr>
        <w:t>Федеральн</w:t>
      </w:r>
      <w:r w:rsidR="00482DFB">
        <w:rPr>
          <w:rFonts w:ascii="Times New Roman" w:hAnsi="Times New Roman" w:cs="Times New Roman"/>
          <w:sz w:val="28"/>
          <w:szCs w:val="28"/>
        </w:rPr>
        <w:t>ого</w:t>
      </w:r>
      <w:r w:rsidR="002B2A1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B3794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482DFB">
        <w:rPr>
          <w:rFonts w:ascii="Times New Roman" w:hAnsi="Times New Roman" w:cs="Times New Roman"/>
          <w:sz w:val="28"/>
          <w:szCs w:val="28"/>
        </w:rPr>
        <w:t>а</w:t>
      </w:r>
      <w:r w:rsidRPr="00B37943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</w:t>
      </w:r>
      <w:r w:rsidR="001861CC">
        <w:rPr>
          <w:rFonts w:ascii="Times New Roman" w:hAnsi="Times New Roman" w:cs="Times New Roman"/>
          <w:sz w:val="28"/>
          <w:szCs w:val="28"/>
        </w:rPr>
        <w:t xml:space="preserve"> учитывая Протест Вятскополянск</w:t>
      </w:r>
      <w:r w:rsidR="000A2061">
        <w:rPr>
          <w:rFonts w:ascii="Times New Roman" w:hAnsi="Times New Roman" w:cs="Times New Roman"/>
          <w:sz w:val="28"/>
          <w:szCs w:val="28"/>
        </w:rPr>
        <w:t>ой межрайонной прокуратуры от 06.02.2019 № 02-07-2019</w:t>
      </w:r>
      <w:r w:rsidR="004A0E06">
        <w:rPr>
          <w:rFonts w:ascii="Times New Roman" w:hAnsi="Times New Roman" w:cs="Times New Roman"/>
          <w:sz w:val="28"/>
          <w:szCs w:val="28"/>
        </w:rPr>
        <w:t>,</w:t>
      </w:r>
      <w:r w:rsidR="009917B7">
        <w:rPr>
          <w:rFonts w:ascii="Times New Roman" w:hAnsi="Times New Roman" w:cs="Times New Roman"/>
          <w:sz w:val="28"/>
          <w:szCs w:val="28"/>
        </w:rPr>
        <w:t xml:space="preserve"> Новобурецкая</w:t>
      </w:r>
      <w:r>
        <w:rPr>
          <w:rFonts w:ascii="Times New Roman" w:hAnsi="Times New Roman" w:cs="Times New Roman"/>
          <w:sz w:val="28"/>
          <w:szCs w:val="28"/>
        </w:rPr>
        <w:t xml:space="preserve"> сельская</w:t>
      </w:r>
      <w:r w:rsidRPr="00B37943">
        <w:rPr>
          <w:rFonts w:ascii="Times New Roman" w:hAnsi="Times New Roman" w:cs="Times New Roman"/>
          <w:sz w:val="28"/>
          <w:szCs w:val="28"/>
        </w:rPr>
        <w:t xml:space="preserve"> Дума </w:t>
      </w:r>
      <w:r>
        <w:rPr>
          <w:rFonts w:ascii="Times New Roman" w:hAnsi="Times New Roman" w:cs="Times New Roman"/>
          <w:sz w:val="28"/>
          <w:szCs w:val="28"/>
        </w:rPr>
        <w:t>РЕШИЛА</w:t>
      </w:r>
      <w:r w:rsidRPr="00B37943">
        <w:rPr>
          <w:rFonts w:ascii="Times New Roman" w:hAnsi="Times New Roman" w:cs="Times New Roman"/>
          <w:sz w:val="28"/>
          <w:szCs w:val="28"/>
        </w:rPr>
        <w:t>:</w:t>
      </w:r>
    </w:p>
    <w:p w:rsidR="00482DFB" w:rsidRDefault="00482DFB" w:rsidP="0025051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17B7">
        <w:rPr>
          <w:rFonts w:ascii="Times New Roman" w:hAnsi="Times New Roman" w:cs="Times New Roman"/>
          <w:sz w:val="28"/>
          <w:szCs w:val="28"/>
        </w:rPr>
        <w:t>Положение о статусе депутата Новобурецкой</w:t>
      </w:r>
      <w:r w:rsidRPr="00482DFB">
        <w:rPr>
          <w:rFonts w:ascii="Times New Roman" w:hAnsi="Times New Roman" w:cs="Times New Roman"/>
          <w:sz w:val="28"/>
          <w:szCs w:val="28"/>
        </w:rPr>
        <w:t xml:space="preserve"> </w:t>
      </w:r>
      <w:r w:rsidR="00D8028F">
        <w:rPr>
          <w:rFonts w:ascii="Times New Roman" w:hAnsi="Times New Roman" w:cs="Times New Roman"/>
          <w:sz w:val="28"/>
          <w:szCs w:val="28"/>
        </w:rPr>
        <w:t xml:space="preserve">сельской Думы и главы Новобурецкого сельского поселения, утвержденное решением </w:t>
      </w:r>
      <w:r w:rsidR="00887A32">
        <w:rPr>
          <w:rFonts w:ascii="Times New Roman" w:hAnsi="Times New Roman" w:cs="Times New Roman"/>
          <w:sz w:val="28"/>
          <w:szCs w:val="28"/>
        </w:rPr>
        <w:t xml:space="preserve">Новобурецкой </w:t>
      </w:r>
      <w:r w:rsidR="00D8028F">
        <w:rPr>
          <w:rFonts w:ascii="Times New Roman" w:hAnsi="Times New Roman" w:cs="Times New Roman"/>
          <w:sz w:val="28"/>
          <w:szCs w:val="28"/>
        </w:rPr>
        <w:t>сельской Думы от 11.05.2017 № 16 (с изменениями от 21.12.2017 № 27</w:t>
      </w:r>
      <w:r w:rsidR="000A2061">
        <w:rPr>
          <w:rFonts w:ascii="Times New Roman" w:hAnsi="Times New Roman" w:cs="Times New Roman"/>
          <w:sz w:val="28"/>
          <w:szCs w:val="28"/>
        </w:rPr>
        <w:t>, от 15.10.2018 № 32</w:t>
      </w:r>
      <w:r w:rsidR="00D8028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8031A" w:rsidRDefault="00482DFB" w:rsidP="0025051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части 2 статьи 5 Положения изложить в новой редакции:</w:t>
      </w:r>
    </w:p>
    <w:p w:rsidR="00410905" w:rsidRDefault="00482DFB" w:rsidP="0025051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031A" w:rsidRPr="00B37943"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лиц, участвовать в управлении</w:t>
      </w:r>
      <w:r w:rsidR="00410905">
        <w:rPr>
          <w:rFonts w:ascii="Times New Roman" w:hAnsi="Times New Roman" w:cs="Times New Roman"/>
          <w:sz w:val="28"/>
          <w:szCs w:val="28"/>
        </w:rPr>
        <w:t xml:space="preserve">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</w:t>
      </w:r>
      <w:r w:rsidR="00C26D67">
        <w:rPr>
          <w:rFonts w:ascii="Times New Roman" w:hAnsi="Times New Roman" w:cs="Times New Roman"/>
          <w:sz w:val="28"/>
          <w:szCs w:val="28"/>
        </w:rPr>
        <w:t xml:space="preserve"> </w:t>
      </w:r>
      <w:r w:rsidR="00C26D67" w:rsidRPr="00D231C9">
        <w:rPr>
          <w:rFonts w:ascii="Times New Roman" w:hAnsi="Times New Roman" w:cs="Times New Roman"/>
          <w:b/>
          <w:sz w:val="28"/>
          <w:szCs w:val="28"/>
        </w:rPr>
        <w:t>профсоюзом, зарегистрированным в установленном порядке</w:t>
      </w:r>
      <w:r w:rsidR="00C26D67">
        <w:rPr>
          <w:rFonts w:ascii="Times New Roman" w:hAnsi="Times New Roman" w:cs="Times New Roman"/>
          <w:sz w:val="28"/>
          <w:szCs w:val="28"/>
        </w:rPr>
        <w:t>,</w:t>
      </w:r>
      <w:r w:rsidR="00410905">
        <w:rPr>
          <w:rFonts w:ascii="Times New Roman" w:hAnsi="Times New Roman" w:cs="Times New Roman"/>
          <w:sz w:val="28"/>
          <w:szCs w:val="28"/>
        </w:rPr>
        <w:t xml:space="preserve">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</w:t>
      </w:r>
      <w:r w:rsidR="00550D71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410905">
        <w:rPr>
          <w:rFonts w:ascii="Times New Roman" w:hAnsi="Times New Roman" w:cs="Times New Roman"/>
          <w:sz w:val="28"/>
          <w:szCs w:val="28"/>
        </w:rPr>
        <w:t>участи</w:t>
      </w:r>
      <w:r w:rsidR="00550D71">
        <w:rPr>
          <w:rFonts w:ascii="Times New Roman" w:hAnsi="Times New Roman" w:cs="Times New Roman"/>
          <w:sz w:val="28"/>
          <w:szCs w:val="28"/>
        </w:rPr>
        <w:t>я</w:t>
      </w:r>
      <w:r w:rsidR="00410905">
        <w:rPr>
          <w:rFonts w:ascii="Times New Roman" w:hAnsi="Times New Roman" w:cs="Times New Roman"/>
          <w:sz w:val="28"/>
          <w:szCs w:val="28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</w:t>
      </w:r>
      <w:r w:rsidR="00410905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</w:t>
      </w:r>
      <w:r w:rsidR="003A46A0">
        <w:rPr>
          <w:rFonts w:ascii="Times New Roman" w:hAnsi="Times New Roman" w:cs="Times New Roman"/>
          <w:sz w:val="28"/>
          <w:szCs w:val="28"/>
        </w:rPr>
        <w:t>р</w:t>
      </w:r>
      <w:r w:rsidR="00410905">
        <w:rPr>
          <w:rFonts w:ascii="Times New Roman" w:hAnsi="Times New Roman" w:cs="Times New Roman"/>
          <w:sz w:val="28"/>
          <w:szCs w:val="28"/>
        </w:rPr>
        <w:t>енных федеральными законами</w:t>
      </w:r>
      <w:r w:rsidR="00C06285">
        <w:rPr>
          <w:rFonts w:ascii="Times New Roman" w:hAnsi="Times New Roman" w:cs="Times New Roman"/>
          <w:sz w:val="28"/>
          <w:szCs w:val="28"/>
        </w:rPr>
        <w:t>;»</w:t>
      </w:r>
      <w:r w:rsidR="00410905">
        <w:rPr>
          <w:rFonts w:ascii="Times New Roman" w:hAnsi="Times New Roman" w:cs="Times New Roman"/>
          <w:sz w:val="28"/>
          <w:szCs w:val="28"/>
        </w:rPr>
        <w:t>.</w:t>
      </w:r>
    </w:p>
    <w:p w:rsidR="00250519" w:rsidRDefault="00250519" w:rsidP="0025051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51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Обнародовать настоящее решение в Информационном бюллетене и разместить на официальном сайте муниципального образования Вятскополянский муниципальный район.</w:t>
      </w:r>
    </w:p>
    <w:p w:rsidR="00250519" w:rsidRPr="00250519" w:rsidRDefault="00250519" w:rsidP="0025051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519" w:rsidRPr="00250519" w:rsidRDefault="00250519" w:rsidP="0025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06F" w:rsidRDefault="00250519" w:rsidP="0025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0519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 w:rsidR="00A0506F">
        <w:rPr>
          <w:rFonts w:ascii="Times New Roman" w:eastAsia="Times New Roman" w:hAnsi="Times New Roman" w:cs="Times New Roman"/>
          <w:sz w:val="28"/>
          <w:szCs w:val="28"/>
        </w:rPr>
        <w:t>Новобурецкой</w:t>
      </w:r>
    </w:p>
    <w:p w:rsidR="00250519" w:rsidRDefault="00250519" w:rsidP="0025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0519">
        <w:rPr>
          <w:rFonts w:ascii="Times New Roman" w:eastAsia="Times New Roman" w:hAnsi="Times New Roman" w:cs="Times New Roman"/>
          <w:sz w:val="28"/>
          <w:szCs w:val="28"/>
        </w:rPr>
        <w:t xml:space="preserve">сельской Думы                                      </w:t>
      </w:r>
      <w:r w:rsidR="00A0506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Н,А.Казионова</w:t>
      </w:r>
    </w:p>
    <w:p w:rsidR="00503E7A" w:rsidRDefault="00503E7A" w:rsidP="0025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3E7A" w:rsidRPr="00250519" w:rsidRDefault="00503E7A" w:rsidP="0025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0519" w:rsidRPr="00250519" w:rsidRDefault="00250519" w:rsidP="002505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06F" w:rsidRDefault="00250519" w:rsidP="002505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A050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</w:t>
      </w:r>
    </w:p>
    <w:p w:rsidR="00250519" w:rsidRPr="00250519" w:rsidRDefault="00A0506F" w:rsidP="002505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250519" w:rsidRPr="0025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                                                            </w:t>
      </w:r>
      <w:r w:rsidR="009328D4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Л.В.Бажанова</w:t>
      </w:r>
    </w:p>
    <w:p w:rsidR="00410905" w:rsidRDefault="00410905" w:rsidP="0088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0905" w:rsidRDefault="00410905" w:rsidP="0088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6F5" w:rsidRDefault="008046F5"/>
    <w:sectPr w:rsidR="008046F5" w:rsidSect="00A67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080" w:rsidRDefault="00D33080" w:rsidP="00250519">
      <w:pPr>
        <w:spacing w:after="0" w:line="240" w:lineRule="auto"/>
      </w:pPr>
      <w:r>
        <w:separator/>
      </w:r>
    </w:p>
  </w:endnote>
  <w:endnote w:type="continuationSeparator" w:id="1">
    <w:p w:rsidR="00D33080" w:rsidRDefault="00D33080" w:rsidP="0025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080" w:rsidRDefault="00D33080" w:rsidP="00250519">
      <w:pPr>
        <w:spacing w:after="0" w:line="240" w:lineRule="auto"/>
      </w:pPr>
      <w:r>
        <w:separator/>
      </w:r>
    </w:p>
  </w:footnote>
  <w:footnote w:type="continuationSeparator" w:id="1">
    <w:p w:rsidR="00D33080" w:rsidRDefault="00D33080" w:rsidP="00250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29DA"/>
    <w:rsid w:val="00072926"/>
    <w:rsid w:val="000A2061"/>
    <w:rsid w:val="001861CC"/>
    <w:rsid w:val="00245C9D"/>
    <w:rsid w:val="00250519"/>
    <w:rsid w:val="0026656D"/>
    <w:rsid w:val="002B2A1A"/>
    <w:rsid w:val="00313104"/>
    <w:rsid w:val="00371D2B"/>
    <w:rsid w:val="003A46A0"/>
    <w:rsid w:val="00410905"/>
    <w:rsid w:val="00482DFB"/>
    <w:rsid w:val="004A0E06"/>
    <w:rsid w:val="00503E7A"/>
    <w:rsid w:val="00550D71"/>
    <w:rsid w:val="00600A50"/>
    <w:rsid w:val="00707C75"/>
    <w:rsid w:val="00736E22"/>
    <w:rsid w:val="007828FC"/>
    <w:rsid w:val="008046F5"/>
    <w:rsid w:val="00820638"/>
    <w:rsid w:val="008316EF"/>
    <w:rsid w:val="0088031A"/>
    <w:rsid w:val="00887A32"/>
    <w:rsid w:val="00912884"/>
    <w:rsid w:val="0092154D"/>
    <w:rsid w:val="009328D4"/>
    <w:rsid w:val="009329DA"/>
    <w:rsid w:val="00934B7E"/>
    <w:rsid w:val="009638D4"/>
    <w:rsid w:val="00964FC9"/>
    <w:rsid w:val="009917B7"/>
    <w:rsid w:val="009D4915"/>
    <w:rsid w:val="009D71C5"/>
    <w:rsid w:val="00A0506F"/>
    <w:rsid w:val="00A67E89"/>
    <w:rsid w:val="00AB75DD"/>
    <w:rsid w:val="00B71024"/>
    <w:rsid w:val="00B9179F"/>
    <w:rsid w:val="00BC3217"/>
    <w:rsid w:val="00BC3FBB"/>
    <w:rsid w:val="00C06285"/>
    <w:rsid w:val="00C2416A"/>
    <w:rsid w:val="00C26D67"/>
    <w:rsid w:val="00C33862"/>
    <w:rsid w:val="00C70831"/>
    <w:rsid w:val="00CE628B"/>
    <w:rsid w:val="00CF0A81"/>
    <w:rsid w:val="00D231C9"/>
    <w:rsid w:val="00D33080"/>
    <w:rsid w:val="00D561B7"/>
    <w:rsid w:val="00D8028F"/>
    <w:rsid w:val="00DD29AB"/>
    <w:rsid w:val="00E72BE8"/>
    <w:rsid w:val="00F03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803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5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0519"/>
  </w:style>
  <w:style w:type="paragraph" w:styleId="a5">
    <w:name w:val="footer"/>
    <w:basedOn w:val="a"/>
    <w:link w:val="a6"/>
    <w:uiPriority w:val="99"/>
    <w:unhideWhenUsed/>
    <w:rsid w:val="0025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05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803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5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0519"/>
  </w:style>
  <w:style w:type="paragraph" w:styleId="a5">
    <w:name w:val="footer"/>
    <w:basedOn w:val="a"/>
    <w:link w:val="a6"/>
    <w:uiPriority w:val="99"/>
    <w:unhideWhenUsed/>
    <w:rsid w:val="0025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05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87C835FC5EAD617A8C63D9D7E2A4C05B1A86A279AC9BEB44324BED646FEB0888C438019EEED315o4D6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CBC0-470D-436F-A2E0-DCFA3B73E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30</cp:revision>
  <cp:lastPrinted>2002-01-01T00:48:00Z</cp:lastPrinted>
  <dcterms:created xsi:type="dcterms:W3CDTF">2018-09-13T06:55:00Z</dcterms:created>
  <dcterms:modified xsi:type="dcterms:W3CDTF">2002-01-01T00:49:00Z</dcterms:modified>
</cp:coreProperties>
</file>